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77" w:rsidRPr="00310B41" w:rsidRDefault="00C34177" w:rsidP="00C34177">
      <w:pPr>
        <w:jc w:val="center"/>
        <w:rPr>
          <w:b/>
          <w:sz w:val="32"/>
          <w:szCs w:val="32"/>
        </w:rPr>
      </w:pPr>
      <w:proofErr w:type="gramStart"/>
      <w:r w:rsidRPr="00310B41">
        <w:rPr>
          <w:b/>
          <w:sz w:val="32"/>
          <w:szCs w:val="32"/>
        </w:rPr>
        <w:t>О</w:t>
      </w:r>
      <w:proofErr w:type="gramEnd"/>
      <w:r w:rsidRPr="00310B41">
        <w:rPr>
          <w:b/>
          <w:sz w:val="32"/>
          <w:szCs w:val="32"/>
        </w:rPr>
        <w:t xml:space="preserve"> Б Ъ Я В Л Е Н И Е</w:t>
      </w:r>
    </w:p>
    <w:p w:rsidR="00C34177" w:rsidRPr="00310B41" w:rsidRDefault="00C34177" w:rsidP="00C34177">
      <w:pPr>
        <w:ind w:firstLine="709"/>
        <w:jc w:val="center"/>
        <w:rPr>
          <w:sz w:val="32"/>
          <w:szCs w:val="32"/>
        </w:rPr>
      </w:pPr>
    </w:p>
    <w:p w:rsidR="00C34177" w:rsidRPr="00310B41" w:rsidRDefault="00310B41" w:rsidP="00C34177">
      <w:pPr>
        <w:ind w:firstLine="709"/>
        <w:jc w:val="both"/>
        <w:rPr>
          <w:sz w:val="32"/>
          <w:szCs w:val="32"/>
        </w:rPr>
      </w:pPr>
      <w:r w:rsidRPr="00310B41">
        <w:rPr>
          <w:sz w:val="32"/>
          <w:szCs w:val="32"/>
        </w:rPr>
        <w:t>14</w:t>
      </w:r>
      <w:r w:rsidR="00C34177" w:rsidRPr="00310B41">
        <w:rPr>
          <w:sz w:val="32"/>
          <w:szCs w:val="32"/>
        </w:rPr>
        <w:t xml:space="preserve"> апреля 202</w:t>
      </w:r>
      <w:r w:rsidRPr="00310B41">
        <w:rPr>
          <w:sz w:val="32"/>
          <w:szCs w:val="32"/>
        </w:rPr>
        <w:t>6</w:t>
      </w:r>
      <w:r w:rsidR="00C34177" w:rsidRPr="00310B41">
        <w:rPr>
          <w:sz w:val="32"/>
          <w:szCs w:val="32"/>
        </w:rPr>
        <w:t xml:space="preserve"> года состоялось заседание квалификационной комиссии при Управлении Министерства юстиции Российской Федерации по Челябинской области по при</w:t>
      </w:r>
      <w:r w:rsidRPr="00310B41">
        <w:rPr>
          <w:sz w:val="32"/>
          <w:szCs w:val="32"/>
        </w:rPr>
        <w:t>ё</w:t>
      </w:r>
      <w:r w:rsidR="00C34177" w:rsidRPr="00310B41">
        <w:rPr>
          <w:sz w:val="32"/>
          <w:szCs w:val="32"/>
        </w:rPr>
        <w:t xml:space="preserve">му экзамена у лиц, прошедших стажировку и желающих заниматься нотариальной деятельностью. </w:t>
      </w:r>
    </w:p>
    <w:p w:rsidR="00C34177" w:rsidRPr="00310B41" w:rsidRDefault="00C34177" w:rsidP="00C34177">
      <w:pPr>
        <w:ind w:firstLine="709"/>
        <w:jc w:val="both"/>
        <w:rPr>
          <w:sz w:val="32"/>
          <w:szCs w:val="32"/>
        </w:rPr>
      </w:pPr>
      <w:r w:rsidRPr="00310B41">
        <w:rPr>
          <w:sz w:val="32"/>
          <w:szCs w:val="32"/>
        </w:rPr>
        <w:t>В квалификационном экзамене приняли участие 1</w:t>
      </w:r>
      <w:r w:rsidR="00310B41" w:rsidRPr="00310B41">
        <w:rPr>
          <w:sz w:val="32"/>
          <w:szCs w:val="32"/>
        </w:rPr>
        <w:t>0</w:t>
      </w:r>
      <w:r w:rsidRPr="00310B41">
        <w:rPr>
          <w:sz w:val="32"/>
          <w:szCs w:val="32"/>
        </w:rPr>
        <w:t xml:space="preserve"> претендентов, показавши</w:t>
      </w:r>
      <w:r w:rsidR="00F60227">
        <w:rPr>
          <w:sz w:val="32"/>
          <w:szCs w:val="32"/>
        </w:rPr>
        <w:t>х</w:t>
      </w:r>
      <w:r w:rsidRPr="00310B41">
        <w:rPr>
          <w:sz w:val="32"/>
          <w:szCs w:val="32"/>
        </w:rPr>
        <w:t xml:space="preserve"> следующие результаты:</w:t>
      </w:r>
    </w:p>
    <w:p w:rsidR="00C34177" w:rsidRPr="00310B41" w:rsidRDefault="00C34177" w:rsidP="00C34177">
      <w:pPr>
        <w:rPr>
          <w:sz w:val="32"/>
          <w:szCs w:val="32"/>
        </w:rPr>
      </w:pPr>
    </w:p>
    <w:tbl>
      <w:tblPr>
        <w:tblStyle w:val="Table"/>
        <w:tblW w:w="4943" w:type="pct"/>
        <w:tblLayout w:type="fixed"/>
        <w:tblLook w:val="04A0"/>
      </w:tblPr>
      <w:tblGrid>
        <w:gridCol w:w="598"/>
        <w:gridCol w:w="4755"/>
        <w:gridCol w:w="1843"/>
        <w:gridCol w:w="1985"/>
      </w:tblGrid>
      <w:tr w:rsidR="00C34177" w:rsidRPr="00310B41" w:rsidTr="00310B41">
        <w:trPr>
          <w:trHeight w:val="1009"/>
        </w:trPr>
        <w:tc>
          <w:tcPr>
            <w:tcW w:w="598" w:type="dxa"/>
            <w:tcBorders>
              <w:bottom w:val="single" w:sz="0" w:space="0" w:color="auto"/>
            </w:tcBorders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B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55" w:type="dxa"/>
            <w:tcBorders>
              <w:bottom w:val="single" w:sz="0" w:space="0" w:color="auto"/>
            </w:tcBorders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Фамилия, имя, отчество </w:t>
            </w:r>
            <w:proofErr w:type="gramStart"/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экзаменуемого</w:t>
            </w:r>
            <w:proofErr w:type="gramEnd"/>
          </w:p>
        </w:tc>
        <w:tc>
          <w:tcPr>
            <w:tcW w:w="1843" w:type="dxa"/>
            <w:tcBorders>
              <w:bottom w:val="single" w:sz="0" w:space="0" w:color="auto"/>
            </w:tcBorders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 w:rsidR="00310B41" w:rsidRPr="00310B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0B41">
              <w:rPr>
                <w:rFonts w:ascii="Times New Roman" w:hAnsi="Times New Roman"/>
                <w:sz w:val="28"/>
                <w:szCs w:val="28"/>
              </w:rPr>
              <w:t>набранных</w:t>
            </w:r>
            <w:proofErr w:type="spellEnd"/>
          </w:p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0B41">
              <w:rPr>
                <w:rFonts w:ascii="Times New Roman" w:hAnsi="Times New Roman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bottom w:val="single" w:sz="0" w:space="0" w:color="auto"/>
            </w:tcBorders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Результат квалификационного экзамена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55" w:type="dxa"/>
          </w:tcPr>
          <w:p w:rsidR="00C34177" w:rsidRPr="00310B41" w:rsidRDefault="00C34177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Алексеева Оксана Леонидовна</w:t>
            </w:r>
          </w:p>
        </w:tc>
        <w:tc>
          <w:tcPr>
            <w:tcW w:w="1843" w:type="dxa"/>
            <w:vAlign w:val="center"/>
          </w:tcPr>
          <w:p w:rsidR="00C34177" w:rsidRPr="00310B41" w:rsidRDefault="00C34177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310B4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Не сдан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Дзугаев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Таймураз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Муссаевич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с</w:t>
            </w:r>
            <w:proofErr w:type="spellStart"/>
            <w:r w:rsidR="00C34177" w:rsidRPr="00310B41">
              <w:rPr>
                <w:rFonts w:ascii="Times New Roman" w:hAnsi="Times New Roman"/>
                <w:sz w:val="28"/>
                <w:szCs w:val="28"/>
              </w:rPr>
              <w:t>дан</w:t>
            </w:r>
            <w:proofErr w:type="spellEnd"/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Карташова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Юлия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985" w:type="dxa"/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Сдан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Кремнёва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Ольга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1985" w:type="dxa"/>
            <w:vAlign w:val="center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Сдан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Мелихова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Ольга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Олеговна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Петров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Алексей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Олегович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Рудаков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Николай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Иванович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Сугурова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Эльвира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Харматулловна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Ушпик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Ирина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C34177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310B4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  <w:tr w:rsidR="00C34177" w:rsidRPr="00310B41" w:rsidTr="00310B41">
        <w:tc>
          <w:tcPr>
            <w:tcW w:w="598" w:type="dxa"/>
          </w:tcPr>
          <w:p w:rsidR="00C34177" w:rsidRPr="00310B41" w:rsidRDefault="00C34177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0B41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755" w:type="dxa"/>
          </w:tcPr>
          <w:p w:rsidR="00C34177" w:rsidRPr="00310B41" w:rsidRDefault="00310B41" w:rsidP="005F5D4E">
            <w:pPr>
              <w:pStyle w:val="Compact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Хохлова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Анастасия</w:t>
            </w:r>
            <w:proofErr w:type="spellEnd"/>
            <w:r w:rsidRPr="00310B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10B41">
              <w:rPr>
                <w:rFonts w:ascii="PT Astra Serif" w:hAnsi="PT Astra Serif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1843" w:type="dxa"/>
            <w:vAlign w:val="center"/>
          </w:tcPr>
          <w:p w:rsidR="00C34177" w:rsidRPr="00310B41" w:rsidRDefault="00310B41" w:rsidP="005F5D4E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985" w:type="dxa"/>
            <w:vAlign w:val="center"/>
          </w:tcPr>
          <w:p w:rsidR="00C34177" w:rsidRPr="00310B41" w:rsidRDefault="00310B41" w:rsidP="00310B41">
            <w:pPr>
              <w:pStyle w:val="Compact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с</w:t>
            </w:r>
            <w:r w:rsidR="00C34177" w:rsidRPr="00310B41">
              <w:rPr>
                <w:rFonts w:ascii="Times New Roman" w:hAnsi="Times New Roman"/>
                <w:sz w:val="28"/>
                <w:szCs w:val="28"/>
                <w:lang w:val="ru-RU"/>
              </w:rPr>
              <w:t>дан</w:t>
            </w:r>
          </w:p>
        </w:tc>
      </w:tr>
    </w:tbl>
    <w:p w:rsidR="00C34177" w:rsidRPr="00310B41" w:rsidRDefault="00C34177" w:rsidP="00C34177">
      <w:pPr>
        <w:rPr>
          <w:sz w:val="32"/>
          <w:szCs w:val="32"/>
        </w:rPr>
      </w:pPr>
    </w:p>
    <w:p w:rsidR="00C34177" w:rsidRPr="00310B41" w:rsidRDefault="00C34177" w:rsidP="00C34177">
      <w:pPr>
        <w:jc w:val="right"/>
        <w:rPr>
          <w:sz w:val="32"/>
          <w:szCs w:val="32"/>
        </w:rPr>
      </w:pPr>
    </w:p>
    <w:p w:rsidR="00C34177" w:rsidRPr="00310B41" w:rsidRDefault="00C34177" w:rsidP="00C34177">
      <w:pPr>
        <w:jc w:val="right"/>
        <w:rPr>
          <w:sz w:val="32"/>
          <w:szCs w:val="32"/>
        </w:rPr>
      </w:pPr>
      <w:r w:rsidRPr="00310B41">
        <w:rPr>
          <w:sz w:val="32"/>
          <w:szCs w:val="32"/>
        </w:rPr>
        <w:t xml:space="preserve">Квалификационная комиссия </w:t>
      </w:r>
    </w:p>
    <w:p w:rsidR="00C34177" w:rsidRPr="00310B41" w:rsidRDefault="00C34177" w:rsidP="00C34177">
      <w:pPr>
        <w:jc w:val="right"/>
        <w:rPr>
          <w:sz w:val="32"/>
          <w:szCs w:val="32"/>
        </w:rPr>
      </w:pPr>
      <w:r w:rsidRPr="00310B41">
        <w:rPr>
          <w:sz w:val="32"/>
          <w:szCs w:val="32"/>
        </w:rPr>
        <w:t xml:space="preserve">при Управлении Министерства юстиции </w:t>
      </w:r>
    </w:p>
    <w:p w:rsidR="00C34177" w:rsidRPr="00310B41" w:rsidRDefault="00C34177" w:rsidP="00C34177">
      <w:pPr>
        <w:jc w:val="right"/>
        <w:rPr>
          <w:sz w:val="32"/>
          <w:szCs w:val="32"/>
        </w:rPr>
      </w:pPr>
      <w:r w:rsidRPr="00310B41">
        <w:rPr>
          <w:sz w:val="32"/>
          <w:szCs w:val="32"/>
        </w:rPr>
        <w:t>Российской Федерации по Челябинской области</w:t>
      </w:r>
    </w:p>
    <w:p w:rsidR="00B14C5A" w:rsidRDefault="00B14C5A"/>
    <w:sectPr w:rsidR="00B14C5A" w:rsidSect="00C3417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177"/>
    <w:rsid w:val="00310B41"/>
    <w:rsid w:val="007477F8"/>
    <w:rsid w:val="007660A4"/>
    <w:rsid w:val="00792A5D"/>
    <w:rsid w:val="00B14C5A"/>
    <w:rsid w:val="00C34177"/>
    <w:rsid w:val="00F6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77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ct">
    <w:name w:val="Compact"/>
    <w:basedOn w:val="a3"/>
    <w:qFormat/>
    <w:rsid w:val="00C34177"/>
    <w:pPr>
      <w:spacing w:before="36" w:after="36"/>
    </w:pPr>
    <w:rPr>
      <w:rFonts w:ascii="Calibri" w:eastAsia="Calibri" w:hAnsi="Calibri" w:cs="Times New Roman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C34177"/>
    <w:pPr>
      <w:spacing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C341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4177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10B4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zhuravleva-ea</dc:creator>
  <cp:keywords/>
  <dc:description/>
  <cp:lastModifiedBy>shtefan-ev</cp:lastModifiedBy>
  <cp:revision>4</cp:revision>
  <cp:lastPrinted>2025-04-23T07:59:00Z</cp:lastPrinted>
  <dcterms:created xsi:type="dcterms:W3CDTF">2025-04-23T07:45:00Z</dcterms:created>
  <dcterms:modified xsi:type="dcterms:W3CDTF">2026-04-15T12:11:00Z</dcterms:modified>
</cp:coreProperties>
</file>